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81" w:rsidRDefault="00CF46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4681" w:rsidRDefault="00CF4681">
      <w:pPr>
        <w:pStyle w:val="ConsPlusNormal"/>
        <w:outlineLvl w:val="0"/>
      </w:pPr>
    </w:p>
    <w:p w:rsidR="00CF4681" w:rsidRDefault="00CF4681">
      <w:pPr>
        <w:pStyle w:val="ConsPlusTitle"/>
        <w:jc w:val="center"/>
        <w:outlineLvl w:val="0"/>
      </w:pPr>
      <w:r>
        <w:t>МИНИСТЕРСТВО УПРАВЛЕНИЯ ФИНАНСАМИ</w:t>
      </w:r>
    </w:p>
    <w:p w:rsidR="00CF4681" w:rsidRDefault="00CF4681">
      <w:pPr>
        <w:pStyle w:val="ConsPlusTitle"/>
        <w:jc w:val="center"/>
      </w:pPr>
      <w:r>
        <w:t>САМАРСКОЙ ОБЛАСТИ</w:t>
      </w:r>
    </w:p>
    <w:p w:rsidR="00CF4681" w:rsidRDefault="00CF4681">
      <w:pPr>
        <w:pStyle w:val="ConsPlusTitle"/>
        <w:jc w:val="center"/>
      </w:pPr>
    </w:p>
    <w:p w:rsidR="00CF4681" w:rsidRDefault="00CF4681">
      <w:pPr>
        <w:pStyle w:val="ConsPlusTitle"/>
        <w:jc w:val="center"/>
      </w:pPr>
      <w:r>
        <w:t>ПРИКАЗ</w:t>
      </w:r>
    </w:p>
    <w:p w:rsidR="00CF4681" w:rsidRDefault="00CF4681">
      <w:pPr>
        <w:pStyle w:val="ConsPlusTitle"/>
        <w:jc w:val="center"/>
      </w:pPr>
      <w:r>
        <w:t>от 28 ноября 2007 г. N 12-21/92</w:t>
      </w:r>
    </w:p>
    <w:p w:rsidR="00CF4681" w:rsidRDefault="00CF4681">
      <w:pPr>
        <w:pStyle w:val="ConsPlusTitle"/>
        <w:jc w:val="center"/>
      </w:pPr>
    </w:p>
    <w:p w:rsidR="00CF4681" w:rsidRDefault="00CF4681">
      <w:pPr>
        <w:pStyle w:val="ConsPlusTitle"/>
        <w:jc w:val="center"/>
      </w:pPr>
      <w:r>
        <w:t>О СОЗДАНИИ ЭКСПЕРТНО-КОНСУЛЬТАТИВНОГО ОБЩЕСТВЕННОГО СОВЕТА</w:t>
      </w:r>
    </w:p>
    <w:p w:rsidR="00CF4681" w:rsidRDefault="00CF4681">
      <w:pPr>
        <w:pStyle w:val="ConsPlusTitle"/>
        <w:jc w:val="center"/>
      </w:pPr>
      <w:r>
        <w:t>ПРИ МИНИСТЕРСТВЕ УПРАВЛЕНИЯ ФИНАНСАМИ САМАРСКОЙ ОБЛАСТИ</w:t>
      </w:r>
    </w:p>
    <w:p w:rsidR="00CF4681" w:rsidRDefault="00CF46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46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4681" w:rsidRDefault="00CF46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681" w:rsidRDefault="00CF46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  <w:proofErr w:type="gramEnd"/>
          </w:p>
          <w:p w:rsidR="00CF4681" w:rsidRDefault="00CF46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11.12.2007 N 12-21/96)</w:t>
            </w:r>
            <w:proofErr w:type="gramEnd"/>
          </w:p>
        </w:tc>
      </w:tr>
    </w:tbl>
    <w:p w:rsidR="00CF4681" w:rsidRDefault="00CF4681">
      <w:pPr>
        <w:pStyle w:val="ConsPlusNormal"/>
      </w:pPr>
    </w:p>
    <w:p w:rsidR="00CF4681" w:rsidRDefault="00CF4681">
      <w:pPr>
        <w:pStyle w:val="ConsPlusNormal"/>
        <w:ind w:firstLine="540"/>
        <w:jc w:val="both"/>
      </w:pPr>
      <w:r>
        <w:t>В целях обеспечения открытости процесса формирования и исполнения областного бюджета министерство управления финансами Самарской области приказывает:</w:t>
      </w:r>
    </w:p>
    <w:p w:rsidR="00CF4681" w:rsidRDefault="00CF4681">
      <w:pPr>
        <w:pStyle w:val="ConsPlusNormal"/>
        <w:spacing w:before="220"/>
        <w:ind w:firstLine="540"/>
        <w:jc w:val="both"/>
      </w:pPr>
      <w:r>
        <w:t>1. Создать при министерстве управления финансами Самарской области экспертно-консультативный общественный совет.</w:t>
      </w:r>
    </w:p>
    <w:p w:rsidR="00CF4681" w:rsidRDefault="00CF4681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Состав</w:t>
        </w:r>
      </w:hyperlink>
      <w:r>
        <w:t xml:space="preserve"> экспертно-консультативного общественного совета утверждается министром управления финансами Самарской области.</w:t>
      </w:r>
    </w:p>
    <w:p w:rsidR="00CF4681" w:rsidRDefault="00CF4681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11.12.2007 N 12-21/96)</w:t>
      </w:r>
    </w:p>
    <w:p w:rsidR="00CF4681" w:rsidRDefault="00CF4681">
      <w:pPr>
        <w:pStyle w:val="ConsPlusNormal"/>
        <w:spacing w:before="220"/>
        <w:ind w:firstLine="540"/>
        <w:jc w:val="both"/>
      </w:pPr>
      <w:r>
        <w:t>3. Экспертно-консультативному общественному совету разработать и представить в министерство управления финансами Самарской области проект положения об экспертно-консультативном общественном совете.</w:t>
      </w:r>
    </w:p>
    <w:p w:rsidR="00CF4681" w:rsidRDefault="00CF46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11.12.2007 N 12-21/96)</w:t>
      </w:r>
    </w:p>
    <w:p w:rsidR="00CF4681" w:rsidRDefault="00CF4681">
      <w:pPr>
        <w:pStyle w:val="ConsPlusNormal"/>
        <w:spacing w:before="220"/>
        <w:ind w:firstLine="540"/>
        <w:jc w:val="both"/>
      </w:pPr>
      <w:r>
        <w:t>4. Ознакомить с настоящим Приказом заместителей министра управления финансами Самарской области, руководителей департамента и управления министерства управления финансами Самарской области, членов экспертно-консультативного общественного совета.</w:t>
      </w:r>
    </w:p>
    <w:p w:rsidR="00CF4681" w:rsidRDefault="00CF468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управления финансами Самарской области (Зябкину Е.Н.).</w:t>
      </w:r>
    </w:p>
    <w:p w:rsidR="00CF4681" w:rsidRDefault="00CF4681">
      <w:pPr>
        <w:pStyle w:val="ConsPlusNormal"/>
        <w:spacing w:before="220"/>
        <w:ind w:firstLine="540"/>
        <w:jc w:val="both"/>
      </w:pPr>
      <w:r>
        <w:t>6. Опубликовать настоящий Приказ в средствах массовой информации.</w:t>
      </w:r>
    </w:p>
    <w:p w:rsidR="00CF4681" w:rsidRDefault="00CF4681">
      <w:pPr>
        <w:pStyle w:val="ConsPlusNormal"/>
        <w:jc w:val="right"/>
      </w:pPr>
    </w:p>
    <w:p w:rsidR="00CF4681" w:rsidRDefault="00CF4681">
      <w:pPr>
        <w:pStyle w:val="ConsPlusNormal"/>
        <w:jc w:val="right"/>
      </w:pPr>
      <w:r>
        <w:t>Министр</w:t>
      </w:r>
    </w:p>
    <w:p w:rsidR="00CF4681" w:rsidRDefault="00CF4681">
      <w:pPr>
        <w:pStyle w:val="ConsPlusNormal"/>
        <w:jc w:val="right"/>
      </w:pPr>
      <w:r>
        <w:t>П.А.ИВАНОВ</w:t>
      </w:r>
    </w:p>
    <w:p w:rsidR="00CF4681" w:rsidRDefault="00CF4681">
      <w:pPr>
        <w:pStyle w:val="ConsPlusNormal"/>
        <w:jc w:val="right"/>
      </w:pPr>
    </w:p>
    <w:p w:rsidR="00CF4681" w:rsidRDefault="00CF4681">
      <w:pPr>
        <w:pStyle w:val="ConsPlusNormal"/>
        <w:jc w:val="right"/>
      </w:pPr>
    </w:p>
    <w:p w:rsidR="00CF4681" w:rsidRDefault="00CF4681">
      <w:pPr>
        <w:pStyle w:val="ConsPlusNormal"/>
        <w:jc w:val="right"/>
      </w:pPr>
    </w:p>
    <w:p w:rsidR="00CF4681" w:rsidRDefault="00CF4681">
      <w:pPr>
        <w:pStyle w:val="ConsPlusNormal"/>
        <w:jc w:val="right"/>
      </w:pPr>
    </w:p>
    <w:p w:rsidR="00CF4681" w:rsidRDefault="00CF4681">
      <w:pPr>
        <w:pStyle w:val="ConsPlusNormal"/>
        <w:jc w:val="right"/>
      </w:pPr>
    </w:p>
    <w:p w:rsidR="00CF4681" w:rsidRDefault="00CF4681">
      <w:pPr>
        <w:pStyle w:val="ConsPlusNormal"/>
        <w:jc w:val="right"/>
        <w:outlineLvl w:val="0"/>
      </w:pPr>
      <w:r>
        <w:t>Приложение N 1</w:t>
      </w:r>
    </w:p>
    <w:p w:rsidR="00CF4681" w:rsidRDefault="00CF4681">
      <w:pPr>
        <w:pStyle w:val="ConsPlusNormal"/>
        <w:jc w:val="right"/>
      </w:pPr>
      <w:r>
        <w:t>к Приказу</w:t>
      </w:r>
    </w:p>
    <w:p w:rsidR="00CF4681" w:rsidRDefault="00CF4681">
      <w:pPr>
        <w:pStyle w:val="ConsPlusNormal"/>
        <w:jc w:val="right"/>
      </w:pPr>
      <w:r>
        <w:t>министерства управления финансами</w:t>
      </w:r>
    </w:p>
    <w:p w:rsidR="00CF4681" w:rsidRDefault="00CF4681">
      <w:pPr>
        <w:pStyle w:val="ConsPlusNormal"/>
        <w:jc w:val="right"/>
      </w:pPr>
      <w:r>
        <w:t>Самарской области</w:t>
      </w:r>
    </w:p>
    <w:p w:rsidR="00CF4681" w:rsidRDefault="00CF4681">
      <w:pPr>
        <w:pStyle w:val="ConsPlusNormal"/>
        <w:jc w:val="right"/>
      </w:pPr>
      <w:r>
        <w:t>от 28 ноября 2007 г. N 12-21/92</w:t>
      </w:r>
    </w:p>
    <w:p w:rsidR="00CF4681" w:rsidRDefault="00CF4681">
      <w:pPr>
        <w:pStyle w:val="ConsPlusNormal"/>
      </w:pPr>
    </w:p>
    <w:p w:rsidR="00CF4681" w:rsidRDefault="00CF4681">
      <w:pPr>
        <w:pStyle w:val="ConsPlusTitle"/>
        <w:jc w:val="center"/>
      </w:pPr>
      <w:r>
        <w:t>СОСТАВ</w:t>
      </w:r>
    </w:p>
    <w:p w:rsidR="00CF4681" w:rsidRDefault="00CF4681">
      <w:pPr>
        <w:pStyle w:val="ConsPlusTitle"/>
        <w:jc w:val="center"/>
      </w:pPr>
      <w:r>
        <w:t>ЭКСПЕРТНО-КОНСУЛЬТАТИВНОГО ОБЩЕСТВЕННОГО СОВЕТА</w:t>
      </w:r>
    </w:p>
    <w:p w:rsidR="00CF4681" w:rsidRDefault="00CF4681">
      <w:pPr>
        <w:pStyle w:val="ConsPlusTitle"/>
        <w:jc w:val="center"/>
      </w:pPr>
      <w:r>
        <w:t>ПРИ МИНИСТЕРСТВЕ УПРАВЛЕНИЯ ФИНАНСАМИ САМАРСКОЙ ОБЛАСТИ</w:t>
      </w:r>
    </w:p>
    <w:p w:rsidR="00CF4681" w:rsidRDefault="00CF4681">
      <w:pPr>
        <w:pStyle w:val="ConsPlusNormal"/>
        <w:ind w:firstLine="540"/>
        <w:jc w:val="both"/>
      </w:pPr>
    </w:p>
    <w:p w:rsidR="00CF4681" w:rsidRDefault="00CF4681">
      <w:pPr>
        <w:pStyle w:val="ConsPlusNormal"/>
        <w:ind w:firstLine="540"/>
        <w:jc w:val="both"/>
      </w:pPr>
      <w:r>
        <w:t xml:space="preserve">Утратило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11.12.2007 N 12-21/96.</w:t>
      </w:r>
    </w:p>
    <w:p w:rsidR="00CF4681" w:rsidRDefault="00CF4681">
      <w:pPr>
        <w:pStyle w:val="ConsPlusNormal"/>
      </w:pPr>
    </w:p>
    <w:p w:rsidR="00CF4681" w:rsidRDefault="00CF4681">
      <w:pPr>
        <w:pStyle w:val="ConsPlusNormal"/>
      </w:pPr>
    </w:p>
    <w:p w:rsidR="00CF4681" w:rsidRDefault="00CF4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0D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CF4681"/>
    <w:rsid w:val="00890C17"/>
    <w:rsid w:val="00C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6D6C6B81D8B71DE627E2DF95555EC474CF93A93648796E456BDAF84EFB9358C5E2A94E093C819B2C92BB99D8D5F8B1D0705E2479DEBE6E8E1FAa9b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C6D6C6B81D8B71DE627E2DF95555EC474CF93A93648796E456BDAF84EFB9358C5E2A94E093C819B2C92BBB9D8D5F8B1D0705E2479DEBE6E8E1FAa9b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6D6C6B81D8B71DE627E2DF95555EC474CF93A90658197ED56BDAF84EFB9358C5E2A94E093C819B2C92ABE9D8D5F8B1D0705E2479DEBE6E8E1FAa9b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C6D6C6B81D8B71DE627E2DF95555EC474CF93A93648796E456BDAF84EFB9358C5E2A94E093C819B2C92BBA9D8D5F8B1D0705E2479DEBE6E8E1FAa9b0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C6D6C6B81D8B71DE627E2DF95555EC474CF93A93648796E456BDAF84EFB9358C5E2A94E093C819B2C92BBB9D8D5F8B1D0705E2479DEBE6E8E1FAa9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2019-04-30T06:27:00Z</dcterms:created>
  <dcterms:modified xsi:type="dcterms:W3CDTF">2019-04-30T06:27:00Z</dcterms:modified>
</cp:coreProperties>
</file>